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1A9" w:rsidRDefault="003B01A9" w:rsidP="00424388">
      <w:pPr>
        <w:suppressAutoHyphens w:val="0"/>
        <w:jc w:val="center"/>
        <w:rPr>
          <w:rFonts w:ascii="Times New Roman" w:eastAsia="Calibri" w:hAnsi="Times New Roman" w:cs="Times New Roman"/>
          <w:sz w:val="28"/>
          <w:szCs w:val="28"/>
          <w:lang w:bidi="en-US"/>
        </w:rPr>
      </w:pPr>
    </w:p>
    <w:p w:rsidR="006142BC" w:rsidRPr="00424388" w:rsidRDefault="006142BC" w:rsidP="00424388">
      <w:pPr>
        <w:suppressAutoHyphens w:val="0"/>
        <w:jc w:val="center"/>
        <w:rPr>
          <w:rFonts w:ascii="Times New Roman" w:eastAsia="Calibri" w:hAnsi="Times New Roman" w:cs="Times New Roman"/>
          <w:sz w:val="28"/>
          <w:szCs w:val="22"/>
          <w:lang w:bidi="en-US"/>
        </w:rPr>
      </w:pPr>
      <w:r w:rsidRPr="00424388">
        <w:rPr>
          <w:rFonts w:ascii="Times New Roman" w:eastAsia="Calibri" w:hAnsi="Times New Roman" w:cs="Times New Roman"/>
          <w:sz w:val="28"/>
          <w:szCs w:val="28"/>
          <w:lang w:bidi="en-US"/>
        </w:rPr>
        <w:t>ПОЯСНИТЕЛЬНАЯ ЗАПИСКА</w:t>
      </w:r>
    </w:p>
    <w:p w:rsidR="006142BC" w:rsidRPr="00424388" w:rsidRDefault="006142BC" w:rsidP="00424388">
      <w:pPr>
        <w:suppressAutoHyphens w:val="0"/>
        <w:jc w:val="center"/>
        <w:rPr>
          <w:rFonts w:ascii="Times New Roman" w:eastAsia="Calibri" w:hAnsi="Times New Roman" w:cs="Times New Roman"/>
          <w:sz w:val="28"/>
          <w:szCs w:val="28"/>
          <w:lang w:bidi="en-US"/>
        </w:rPr>
      </w:pPr>
    </w:p>
    <w:p w:rsidR="00424388" w:rsidRPr="00424388" w:rsidRDefault="00424388" w:rsidP="00424388">
      <w:pPr>
        <w:numPr>
          <w:ilvl w:val="0"/>
          <w:numId w:val="1"/>
        </w:numPr>
        <w:jc w:val="both"/>
        <w:rPr>
          <w:rFonts w:ascii="Times New Roman" w:eastAsia="Times New Roman" w:hAnsi="Times New Roman" w:cs="Times New Roman"/>
          <w:b/>
          <w:sz w:val="28"/>
          <w:szCs w:val="22"/>
          <w:lang w:bidi="en-US"/>
        </w:rPr>
      </w:pPr>
    </w:p>
    <w:p w:rsidR="00C0103A" w:rsidRPr="00217251" w:rsidRDefault="00424388" w:rsidP="00C0103A">
      <w:pPr>
        <w:jc w:val="both"/>
        <w:rPr>
          <w:rFonts w:ascii="Times New Roman" w:eastAsia="Times New Roman" w:hAnsi="Times New Roman" w:cs="Times New Roman"/>
          <w:sz w:val="28"/>
          <w:szCs w:val="22"/>
          <w:lang w:bidi="en-US"/>
        </w:rPr>
      </w:pPr>
      <w:r w:rsidRPr="00424388">
        <w:rPr>
          <w:rFonts w:ascii="Times New Roman" w:eastAsia="Times New Roman" w:hAnsi="Times New Roman" w:cs="Times New Roman"/>
          <w:sz w:val="28"/>
          <w:szCs w:val="22"/>
          <w:lang w:bidi="en-US"/>
        </w:rPr>
        <w:t xml:space="preserve">к проекту постановления администрации Ипатовского городского округа Ставропольского края </w:t>
      </w:r>
      <w:r w:rsidR="00217251">
        <w:rPr>
          <w:rFonts w:ascii="Times New Roman" w:eastAsia="Times New Roman" w:hAnsi="Times New Roman" w:cs="Times New Roman"/>
          <w:sz w:val="28"/>
          <w:szCs w:val="22"/>
          <w:lang w:bidi="en-US"/>
        </w:rPr>
        <w:t>«</w:t>
      </w:r>
      <w:r w:rsidR="00217251" w:rsidRPr="00217251">
        <w:rPr>
          <w:rFonts w:ascii="Times New Roman" w:eastAsia="Times New Roman" w:hAnsi="Times New Roman" w:cs="Times New Roman"/>
          <w:sz w:val="28"/>
          <w:szCs w:val="22"/>
          <w:lang w:bidi="en-US"/>
        </w:rPr>
        <w:t>О внесении изменений в постановление администрации Ипатовского городского округа Ставропольского края от 04 апреля 2018 г. № 371 «Об утверждении показателей размера вреда, причиняемого тяжеловесными средствами при движении по автомобильным дорогам общего пользования местного значения в границах Ипатовского городского округа Ставропольского края,  исходного значения размера вреда, причиняемого тяжеловесными транспортными средствами, при превышении допустимых осевых нагрузок для автомобильных дорог общего пользования местного значения Ипатовского городского округа Ставропольского края на 5 процентов и постоянных коэффициентов</w:t>
      </w:r>
      <w:r w:rsidR="00C0103A" w:rsidRPr="00217251">
        <w:rPr>
          <w:rFonts w:ascii="Times New Roman" w:eastAsia="Times New Roman" w:hAnsi="Times New Roman" w:cs="Times New Roman"/>
          <w:sz w:val="28"/>
          <w:szCs w:val="22"/>
          <w:lang w:bidi="en-US"/>
        </w:rPr>
        <w:t>»</w:t>
      </w:r>
    </w:p>
    <w:p w:rsidR="00424388" w:rsidRPr="00424388" w:rsidRDefault="00424388" w:rsidP="00424388">
      <w:pPr>
        <w:jc w:val="both"/>
        <w:rPr>
          <w:rFonts w:ascii="Times New Roman" w:eastAsia="Times New Roman" w:hAnsi="Times New Roman" w:cs="Times New Roman"/>
          <w:b/>
          <w:sz w:val="28"/>
          <w:szCs w:val="22"/>
          <w:lang w:bidi="en-US"/>
        </w:rPr>
      </w:pPr>
    </w:p>
    <w:p w:rsidR="00424388" w:rsidRPr="00424388" w:rsidRDefault="00424388" w:rsidP="00C0103A">
      <w:pPr>
        <w:jc w:val="both"/>
        <w:rPr>
          <w:rFonts w:ascii="Times New Roman" w:eastAsia="Times New Roman" w:hAnsi="Times New Roman" w:cs="Times New Roman"/>
          <w:sz w:val="28"/>
          <w:szCs w:val="22"/>
          <w:lang w:bidi="en-US"/>
        </w:rPr>
      </w:pPr>
      <w:r w:rsidRPr="00424388">
        <w:rPr>
          <w:rFonts w:ascii="Times New Roman" w:eastAsia="Times New Roman" w:hAnsi="Times New Roman" w:cs="Times New Roman"/>
          <w:sz w:val="28"/>
          <w:szCs w:val="22"/>
          <w:lang w:bidi="en-US"/>
        </w:rPr>
        <w:t xml:space="preserve"> </w:t>
      </w:r>
      <w:r>
        <w:rPr>
          <w:rFonts w:ascii="Times New Roman" w:eastAsia="Times New Roman" w:hAnsi="Times New Roman" w:cs="Times New Roman"/>
          <w:sz w:val="28"/>
          <w:szCs w:val="22"/>
          <w:lang w:bidi="en-US"/>
        </w:rPr>
        <w:t xml:space="preserve">         </w:t>
      </w:r>
      <w:r w:rsidRPr="00424388">
        <w:rPr>
          <w:rFonts w:ascii="Times New Roman" w:eastAsia="Times New Roman" w:hAnsi="Times New Roman" w:cs="Times New Roman"/>
          <w:sz w:val="28"/>
          <w:szCs w:val="22"/>
          <w:lang w:bidi="en-US"/>
        </w:rPr>
        <w:t xml:space="preserve"> 1. Проект постановления администрации Ипатовского городского округа Ставропольского края </w:t>
      </w:r>
      <w:r w:rsidR="00217251">
        <w:rPr>
          <w:rFonts w:ascii="Times New Roman" w:eastAsia="Times New Roman" w:hAnsi="Times New Roman" w:cs="Times New Roman"/>
          <w:sz w:val="28"/>
          <w:szCs w:val="22"/>
          <w:lang w:bidi="en-US"/>
        </w:rPr>
        <w:t>«</w:t>
      </w:r>
      <w:bookmarkStart w:id="0" w:name="_GoBack"/>
      <w:r w:rsidR="00AE7E92" w:rsidRPr="00AE7E92">
        <w:rPr>
          <w:rFonts w:ascii="Times New Roman" w:eastAsia="Times New Roman" w:hAnsi="Times New Roman" w:cs="Times New Roman"/>
          <w:sz w:val="28"/>
          <w:szCs w:val="22"/>
          <w:lang w:bidi="en-US"/>
        </w:rPr>
        <w:t>Об утверждении показателей размера вреда, причиняемого тяжеловесными транспортными средствами при движении по автомобильным дорогам общего пользования местного значения в границах Ипатовского городского округа Ставропольского края,  исходного значения размера вреда, причиняемого тяжеловесными транспортными средствами, при превышении допустимых осевых нагрузок для автомобильных дорог общего пользования местного значения Ипатовского городского округа Ставропольского края на 5 процентов и постоянных коэффициентов</w:t>
      </w:r>
      <w:bookmarkEnd w:id="0"/>
      <w:r w:rsidR="00C0103A" w:rsidRPr="00217251">
        <w:rPr>
          <w:rFonts w:ascii="Times New Roman" w:eastAsia="Times New Roman" w:hAnsi="Times New Roman" w:cs="Times New Roman"/>
          <w:sz w:val="28"/>
          <w:szCs w:val="22"/>
          <w:lang w:bidi="en-US"/>
        </w:rPr>
        <w:t>»</w:t>
      </w:r>
      <w:r w:rsidR="00217251">
        <w:rPr>
          <w:rFonts w:ascii="Times New Roman" w:eastAsia="Times New Roman" w:hAnsi="Times New Roman" w:cs="Times New Roman"/>
          <w:sz w:val="28"/>
          <w:szCs w:val="22"/>
          <w:lang w:bidi="en-US"/>
        </w:rPr>
        <w:t xml:space="preserve"> </w:t>
      </w:r>
      <w:r w:rsidRPr="00424388">
        <w:rPr>
          <w:rFonts w:ascii="Times New Roman" w:eastAsia="Times New Roman" w:hAnsi="Times New Roman" w:cs="Times New Roman"/>
          <w:sz w:val="28"/>
          <w:szCs w:val="22"/>
          <w:lang w:bidi="en-US"/>
        </w:rPr>
        <w:t xml:space="preserve">разработан в </w:t>
      </w:r>
      <w:r w:rsidR="00C0103A" w:rsidRPr="00C0103A">
        <w:rPr>
          <w:rFonts w:ascii="Times New Roman" w:eastAsia="Times New Roman" w:hAnsi="Times New Roman" w:cs="Times New Roman"/>
          <w:sz w:val="28"/>
          <w:szCs w:val="22"/>
          <w:lang w:bidi="en-US"/>
        </w:rPr>
        <w:t>соответствии</w:t>
      </w:r>
      <w:r w:rsidR="00C0103A" w:rsidRPr="00C0103A">
        <w:rPr>
          <w:rFonts w:ascii="Times New Roman" w:eastAsia="Times New Roman" w:hAnsi="Times New Roman" w:cs="Times New Roman"/>
          <w:bCs/>
          <w:sz w:val="28"/>
          <w:szCs w:val="22"/>
          <w:lang w:bidi="en-US"/>
        </w:rPr>
        <w:t xml:space="preserve"> </w:t>
      </w:r>
      <w:r w:rsidR="00C0103A" w:rsidRPr="00C0103A">
        <w:rPr>
          <w:rFonts w:ascii="Times New Roman" w:eastAsia="Times New Roman" w:hAnsi="Times New Roman" w:cs="Times New Roman"/>
          <w:sz w:val="28"/>
          <w:szCs w:val="22"/>
          <w:lang w:bidi="en-US"/>
        </w:rPr>
        <w:t>с постановлением Правительства Российской Федерации от 31 января 2020 г.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w:t>
      </w:r>
      <w:r w:rsidR="00C0103A">
        <w:rPr>
          <w:rFonts w:ascii="Times New Roman" w:eastAsia="Times New Roman" w:hAnsi="Times New Roman" w:cs="Times New Roman"/>
          <w:sz w:val="28"/>
          <w:szCs w:val="22"/>
          <w:lang w:bidi="en-US"/>
        </w:rPr>
        <w:t>.</w:t>
      </w:r>
      <w:r>
        <w:rPr>
          <w:rFonts w:ascii="Times New Roman" w:eastAsia="Times New Roman" w:hAnsi="Times New Roman" w:cs="Times New Roman"/>
          <w:sz w:val="28"/>
          <w:szCs w:val="22"/>
          <w:lang w:bidi="en-US"/>
        </w:rPr>
        <w:t xml:space="preserve">          </w:t>
      </w:r>
    </w:p>
    <w:p w:rsidR="00424388" w:rsidRPr="00424388" w:rsidRDefault="00424388" w:rsidP="00424388">
      <w:pPr>
        <w:jc w:val="both"/>
        <w:rPr>
          <w:rFonts w:ascii="Times New Roman" w:eastAsia="Times New Roman" w:hAnsi="Times New Roman" w:cs="Times New Roman"/>
          <w:sz w:val="28"/>
          <w:szCs w:val="22"/>
          <w:lang w:bidi="en-US"/>
        </w:rPr>
      </w:pPr>
      <w:r>
        <w:rPr>
          <w:rFonts w:ascii="Times New Roman" w:eastAsia="Times New Roman" w:hAnsi="Times New Roman" w:cs="Times New Roman"/>
          <w:sz w:val="28"/>
          <w:szCs w:val="22"/>
          <w:lang w:bidi="en-US"/>
        </w:rPr>
        <w:t xml:space="preserve">           </w:t>
      </w:r>
      <w:r w:rsidR="003A35E6">
        <w:rPr>
          <w:rFonts w:ascii="Times New Roman" w:eastAsia="Times New Roman" w:hAnsi="Times New Roman" w:cs="Times New Roman"/>
          <w:sz w:val="28"/>
          <w:szCs w:val="22"/>
          <w:lang w:bidi="en-US"/>
        </w:rPr>
        <w:t>2</w:t>
      </w:r>
      <w:r w:rsidRPr="00424388">
        <w:rPr>
          <w:rFonts w:ascii="Times New Roman" w:eastAsia="Times New Roman" w:hAnsi="Times New Roman" w:cs="Times New Roman"/>
          <w:sz w:val="28"/>
          <w:szCs w:val="22"/>
          <w:lang w:bidi="en-US"/>
        </w:rPr>
        <w:t>. В данном проекте отсутствуют внутренние противоречия и пробелы в правовом регулировании общественных отношений.</w:t>
      </w:r>
    </w:p>
    <w:p w:rsidR="00424388" w:rsidRPr="00424388" w:rsidRDefault="00424388" w:rsidP="00424388">
      <w:pPr>
        <w:jc w:val="both"/>
        <w:rPr>
          <w:rFonts w:ascii="Times New Roman" w:eastAsia="Times New Roman" w:hAnsi="Times New Roman" w:cs="Times New Roman"/>
          <w:sz w:val="28"/>
          <w:szCs w:val="22"/>
          <w:lang w:bidi="en-US"/>
        </w:rPr>
      </w:pPr>
      <w:r>
        <w:rPr>
          <w:rFonts w:ascii="Times New Roman" w:eastAsia="Times New Roman" w:hAnsi="Times New Roman" w:cs="Times New Roman"/>
          <w:sz w:val="28"/>
          <w:szCs w:val="22"/>
          <w:lang w:bidi="en-US"/>
        </w:rPr>
        <w:t xml:space="preserve">            </w:t>
      </w:r>
      <w:r w:rsidR="003A35E6">
        <w:rPr>
          <w:rFonts w:ascii="Times New Roman" w:eastAsia="Times New Roman" w:hAnsi="Times New Roman" w:cs="Times New Roman"/>
          <w:sz w:val="28"/>
          <w:szCs w:val="22"/>
          <w:lang w:bidi="en-US"/>
        </w:rPr>
        <w:t>3</w:t>
      </w:r>
      <w:r w:rsidRPr="00424388">
        <w:rPr>
          <w:rFonts w:ascii="Times New Roman" w:eastAsia="Times New Roman" w:hAnsi="Times New Roman" w:cs="Times New Roman"/>
          <w:sz w:val="28"/>
          <w:szCs w:val="22"/>
          <w:lang w:bidi="en-US"/>
        </w:rPr>
        <w:t>. Проект постановления подготовлен с соблюдением юридико-технических требований к оформлению законопроектов, утвержденных распоряжением Губернатора Ставропольского края от 24 августа 2006 г. № 683-р.</w:t>
      </w:r>
    </w:p>
    <w:p w:rsidR="00424388" w:rsidRPr="00424388" w:rsidRDefault="00424388" w:rsidP="00424388">
      <w:pPr>
        <w:jc w:val="both"/>
        <w:rPr>
          <w:rFonts w:ascii="Times New Roman" w:eastAsia="Times New Roman" w:hAnsi="Times New Roman" w:cs="Times New Roman"/>
          <w:sz w:val="28"/>
          <w:szCs w:val="22"/>
          <w:lang w:bidi="en-US"/>
        </w:rPr>
      </w:pPr>
      <w:r>
        <w:rPr>
          <w:rFonts w:ascii="Times New Roman" w:eastAsia="Times New Roman" w:hAnsi="Times New Roman" w:cs="Times New Roman"/>
          <w:sz w:val="28"/>
          <w:szCs w:val="22"/>
          <w:lang w:bidi="en-US"/>
        </w:rPr>
        <w:t xml:space="preserve">            </w:t>
      </w:r>
      <w:r w:rsidR="003A35E6">
        <w:rPr>
          <w:rFonts w:ascii="Times New Roman" w:eastAsia="Times New Roman" w:hAnsi="Times New Roman" w:cs="Times New Roman"/>
          <w:sz w:val="28"/>
          <w:szCs w:val="22"/>
          <w:lang w:bidi="en-US"/>
        </w:rPr>
        <w:t>4</w:t>
      </w:r>
      <w:r w:rsidRPr="00424388">
        <w:rPr>
          <w:rFonts w:ascii="Times New Roman" w:eastAsia="Times New Roman" w:hAnsi="Times New Roman" w:cs="Times New Roman"/>
          <w:sz w:val="28"/>
          <w:szCs w:val="22"/>
          <w:lang w:bidi="en-US"/>
        </w:rPr>
        <w:t xml:space="preserve">. В проекте постановления отсутствуют положения, которые могут вызвать коррупционные действия и решения субъектов </w:t>
      </w:r>
      <w:proofErr w:type="spellStart"/>
      <w:r w:rsidRPr="00424388">
        <w:rPr>
          <w:rFonts w:ascii="Times New Roman" w:eastAsia="Times New Roman" w:hAnsi="Times New Roman" w:cs="Times New Roman"/>
          <w:sz w:val="28"/>
          <w:szCs w:val="22"/>
          <w:lang w:bidi="en-US"/>
        </w:rPr>
        <w:t>правоприменения</w:t>
      </w:r>
      <w:proofErr w:type="spellEnd"/>
      <w:r w:rsidRPr="00424388">
        <w:rPr>
          <w:rFonts w:ascii="Times New Roman" w:eastAsia="Times New Roman" w:hAnsi="Times New Roman" w:cs="Times New Roman"/>
          <w:sz w:val="28"/>
          <w:szCs w:val="22"/>
          <w:lang w:bidi="en-US"/>
        </w:rPr>
        <w:t>.</w:t>
      </w:r>
    </w:p>
    <w:p w:rsidR="00C0103A" w:rsidRDefault="00C0103A" w:rsidP="00C0103A">
      <w:pPr>
        <w:spacing w:line="240" w:lineRule="exact"/>
        <w:ind w:left="720" w:hanging="862"/>
        <w:jc w:val="both"/>
        <w:rPr>
          <w:rFonts w:ascii="Times New Roman" w:eastAsia="Times New Roman" w:hAnsi="Times New Roman" w:cs="Times New Roman"/>
          <w:bCs/>
          <w:color w:val="000000"/>
          <w:sz w:val="28"/>
          <w:szCs w:val="28"/>
          <w:lang w:eastAsia="ar-SA" w:bidi="ar-SA"/>
        </w:rPr>
      </w:pPr>
    </w:p>
    <w:p w:rsidR="00C0103A" w:rsidRPr="00C0103A" w:rsidRDefault="00C0103A" w:rsidP="00C0103A">
      <w:pPr>
        <w:spacing w:line="240" w:lineRule="exact"/>
        <w:ind w:left="720" w:hanging="862"/>
        <w:jc w:val="both"/>
        <w:rPr>
          <w:rFonts w:ascii="Times New Roman" w:eastAsia="Times New Roman" w:hAnsi="Times New Roman" w:cs="Times New Roman"/>
          <w:bCs/>
          <w:color w:val="000000"/>
          <w:sz w:val="28"/>
          <w:szCs w:val="28"/>
          <w:lang w:eastAsia="ar-SA" w:bidi="ar-SA"/>
        </w:rPr>
      </w:pPr>
      <w:r>
        <w:rPr>
          <w:rFonts w:ascii="Times New Roman" w:eastAsia="Times New Roman" w:hAnsi="Times New Roman" w:cs="Times New Roman"/>
          <w:bCs/>
          <w:color w:val="000000"/>
          <w:sz w:val="28"/>
          <w:szCs w:val="28"/>
          <w:lang w:eastAsia="ar-SA" w:bidi="ar-SA"/>
        </w:rPr>
        <w:t xml:space="preserve">  </w:t>
      </w:r>
      <w:r w:rsidRPr="00C0103A">
        <w:rPr>
          <w:rFonts w:ascii="Times New Roman" w:eastAsia="Times New Roman" w:hAnsi="Times New Roman" w:cs="Times New Roman"/>
          <w:bCs/>
          <w:color w:val="000000"/>
          <w:sz w:val="28"/>
          <w:szCs w:val="28"/>
          <w:lang w:eastAsia="ar-SA" w:bidi="ar-SA"/>
        </w:rPr>
        <w:t xml:space="preserve">Исполняющий обязанности заместителя главы </w:t>
      </w:r>
    </w:p>
    <w:p w:rsidR="00C0103A" w:rsidRPr="00C0103A" w:rsidRDefault="00C0103A" w:rsidP="00C0103A">
      <w:pPr>
        <w:spacing w:line="240" w:lineRule="exact"/>
        <w:jc w:val="both"/>
        <w:rPr>
          <w:rFonts w:ascii="Times New Roman" w:eastAsia="Times New Roman" w:hAnsi="Times New Roman" w:cs="Times New Roman"/>
          <w:bCs/>
          <w:color w:val="000000"/>
          <w:sz w:val="28"/>
          <w:szCs w:val="28"/>
          <w:lang w:eastAsia="ar-SA" w:bidi="ar-SA"/>
        </w:rPr>
      </w:pPr>
      <w:r w:rsidRPr="00C0103A">
        <w:rPr>
          <w:rFonts w:ascii="Times New Roman" w:eastAsia="Times New Roman" w:hAnsi="Times New Roman" w:cs="Times New Roman"/>
          <w:bCs/>
          <w:color w:val="000000"/>
          <w:sz w:val="28"/>
          <w:szCs w:val="28"/>
          <w:lang w:eastAsia="ar-SA" w:bidi="ar-SA"/>
        </w:rPr>
        <w:t xml:space="preserve">администрации- начальника управления по </w:t>
      </w:r>
    </w:p>
    <w:p w:rsidR="00C0103A" w:rsidRPr="00C0103A" w:rsidRDefault="00C0103A" w:rsidP="00C0103A">
      <w:pPr>
        <w:spacing w:line="240" w:lineRule="exact"/>
        <w:jc w:val="both"/>
        <w:rPr>
          <w:rFonts w:ascii="Times New Roman" w:eastAsia="Times New Roman" w:hAnsi="Times New Roman" w:cs="Times New Roman"/>
          <w:bCs/>
          <w:color w:val="000000"/>
          <w:sz w:val="28"/>
          <w:szCs w:val="28"/>
          <w:lang w:eastAsia="ar-SA" w:bidi="ar-SA"/>
        </w:rPr>
      </w:pPr>
      <w:r w:rsidRPr="00C0103A">
        <w:rPr>
          <w:rFonts w:ascii="Times New Roman" w:eastAsia="Times New Roman" w:hAnsi="Times New Roman" w:cs="Times New Roman"/>
          <w:bCs/>
          <w:color w:val="000000"/>
          <w:sz w:val="28"/>
          <w:szCs w:val="28"/>
          <w:lang w:eastAsia="ar-SA" w:bidi="ar-SA"/>
        </w:rPr>
        <w:t xml:space="preserve">работе с территориями администрации Ипатовского </w:t>
      </w:r>
    </w:p>
    <w:p w:rsidR="006142BC" w:rsidRPr="00C0103A" w:rsidRDefault="00C0103A" w:rsidP="00C0103A">
      <w:pPr>
        <w:spacing w:line="240" w:lineRule="exact"/>
        <w:jc w:val="both"/>
        <w:rPr>
          <w:rFonts w:ascii="Times New Roman" w:eastAsia="Times New Roman" w:hAnsi="Times New Roman" w:cs="Times New Roman"/>
          <w:bCs/>
          <w:color w:val="000000"/>
          <w:sz w:val="28"/>
          <w:szCs w:val="28"/>
          <w:lang w:eastAsia="ar-SA" w:bidi="ar-SA"/>
        </w:rPr>
      </w:pPr>
      <w:r w:rsidRPr="00C0103A">
        <w:rPr>
          <w:rFonts w:ascii="Times New Roman" w:eastAsia="Times New Roman" w:hAnsi="Times New Roman" w:cs="Times New Roman"/>
          <w:bCs/>
          <w:color w:val="000000"/>
          <w:sz w:val="28"/>
          <w:szCs w:val="28"/>
          <w:lang w:eastAsia="ar-SA" w:bidi="ar-SA"/>
        </w:rPr>
        <w:t xml:space="preserve">городского округа Ставропольского края                                         Л.С. </w:t>
      </w:r>
      <w:proofErr w:type="spellStart"/>
      <w:r w:rsidRPr="00C0103A">
        <w:rPr>
          <w:rFonts w:ascii="Times New Roman" w:eastAsia="Times New Roman" w:hAnsi="Times New Roman" w:cs="Times New Roman"/>
          <w:bCs/>
          <w:color w:val="000000"/>
          <w:sz w:val="28"/>
          <w:szCs w:val="28"/>
          <w:lang w:eastAsia="ar-SA" w:bidi="ar-SA"/>
        </w:rPr>
        <w:t>Дугинец</w:t>
      </w:r>
      <w:proofErr w:type="spellEnd"/>
    </w:p>
    <w:p w:rsidR="006142BC" w:rsidRPr="00C83A1D" w:rsidRDefault="006142BC" w:rsidP="006142BC">
      <w:pPr>
        <w:suppressAutoHyphens w:val="0"/>
        <w:spacing w:line="240" w:lineRule="exact"/>
        <w:jc w:val="both"/>
        <w:rPr>
          <w:rFonts w:ascii="Times New Roman" w:eastAsia="Calibri" w:hAnsi="Times New Roman" w:cs="Times New Roman"/>
          <w:sz w:val="28"/>
          <w:szCs w:val="28"/>
          <w:lang w:bidi="en-US"/>
        </w:rPr>
      </w:pPr>
    </w:p>
    <w:p w:rsidR="00DC5D59" w:rsidRDefault="00DC5D59"/>
    <w:sectPr w:rsidR="00DC5D59" w:rsidSect="00C0103A">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Times New Roma">
    <w:altName w:val="Times New Roman"/>
    <w:panose1 w:val="00000000000000000000"/>
    <w:charset w:val="00"/>
    <w:family w:val="roman"/>
    <w:notTrueType/>
    <w:pitch w:val="default"/>
  </w:font>
  <w:font w:name="WenQuanYi Micro Hei">
    <w:altName w:val="MS Gothic"/>
    <w:charset w:val="01"/>
    <w:family w:val="auto"/>
    <w:pitch w:val="variable"/>
  </w:font>
  <w:font w:name="Lohit Devanagari">
    <w:altName w:val="Times New Roman"/>
    <w:charset w:val="01"/>
    <w:family w:val="auto"/>
    <w:pitch w:val="variable"/>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F61C2"/>
    <w:multiLevelType w:val="hybridMultilevel"/>
    <w:tmpl w:val="835E29AC"/>
    <w:lvl w:ilvl="0" w:tplc="EDEAB502">
      <w:start w:val="1"/>
      <w:numFmt w:val="decimal"/>
      <w:lvlText w:val="%1."/>
      <w:lvlJc w:val="left"/>
      <w:pPr>
        <w:ind w:left="900" w:hanging="360"/>
      </w:pPr>
      <w:rPr>
        <w:rFonts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ED36227"/>
    <w:multiLevelType w:val="hybridMultilevel"/>
    <w:tmpl w:val="6F8E3A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325EE3"/>
    <w:multiLevelType w:val="multilevel"/>
    <w:tmpl w:val="E41A3996"/>
    <w:lvl w:ilvl="0">
      <w:start w:val="1"/>
      <w:numFmt w:val="none"/>
      <w:pStyle w:val="11"/>
      <w:suff w:val="nothing"/>
      <w:lvlText w:val=""/>
      <w:lvlJc w:val="left"/>
      <w:pPr>
        <w:ind w:left="432" w:hanging="432"/>
      </w:pPr>
    </w:lvl>
    <w:lvl w:ilvl="1">
      <w:start w:val="1"/>
      <w:numFmt w:val="none"/>
      <w:pStyle w:val="21"/>
      <w:suff w:val="nothing"/>
      <w:lvlText w:val=""/>
      <w:lvlJc w:val="left"/>
      <w:pPr>
        <w:ind w:left="576" w:hanging="576"/>
      </w:pPr>
    </w:lvl>
    <w:lvl w:ilvl="2">
      <w:start w:val="1"/>
      <w:numFmt w:val="none"/>
      <w:pStyle w:val="31"/>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CC"/>
    <w:rsid w:val="00217251"/>
    <w:rsid w:val="003A35E6"/>
    <w:rsid w:val="003B01A9"/>
    <w:rsid w:val="00424388"/>
    <w:rsid w:val="004B0E9F"/>
    <w:rsid w:val="00557BCC"/>
    <w:rsid w:val="006142BC"/>
    <w:rsid w:val="00786593"/>
    <w:rsid w:val="008D4F7F"/>
    <w:rsid w:val="00AE7E92"/>
    <w:rsid w:val="00C0103A"/>
    <w:rsid w:val="00DC5D59"/>
    <w:rsid w:val="00E73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A327F-64E0-4A50-A71D-7F8E57D22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2BC"/>
    <w:pPr>
      <w:suppressAutoHyphens/>
      <w:spacing w:after="0" w:line="240" w:lineRule="auto"/>
    </w:pPr>
    <w:rPr>
      <w:rFonts w:ascii="Liberation Serif;Times New Roma" w:eastAsia="WenQuanYi Micro Hei" w:hAnsi="Liberation Serif;Times New Roma" w:cs="Lohit Devanagari"/>
      <w:sz w:val="24"/>
      <w:szCs w:val="24"/>
      <w:lang w:eastAsia="zh-CN" w:bidi="hi-I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3"/>
    <w:qFormat/>
    <w:rsid w:val="006142BC"/>
    <w:pPr>
      <w:keepNext/>
      <w:numPr>
        <w:numId w:val="1"/>
      </w:numPr>
      <w:spacing w:before="240" w:after="120"/>
      <w:outlineLvl w:val="0"/>
    </w:pPr>
    <w:rPr>
      <w:b/>
      <w:bCs/>
      <w:sz w:val="48"/>
      <w:szCs w:val="48"/>
    </w:rPr>
  </w:style>
  <w:style w:type="paragraph" w:customStyle="1" w:styleId="21">
    <w:name w:val="Заголовок 21"/>
    <w:basedOn w:val="a"/>
    <w:next w:val="a3"/>
    <w:qFormat/>
    <w:rsid w:val="006142BC"/>
    <w:pPr>
      <w:keepNext/>
      <w:numPr>
        <w:ilvl w:val="1"/>
        <w:numId w:val="1"/>
      </w:numPr>
      <w:spacing w:before="200" w:after="120"/>
      <w:outlineLvl w:val="1"/>
    </w:pPr>
    <w:rPr>
      <w:b/>
      <w:bCs/>
      <w:sz w:val="36"/>
      <w:szCs w:val="36"/>
    </w:rPr>
  </w:style>
  <w:style w:type="paragraph" w:customStyle="1" w:styleId="31">
    <w:name w:val="Заголовок 31"/>
    <w:basedOn w:val="a"/>
    <w:next w:val="a3"/>
    <w:qFormat/>
    <w:rsid w:val="006142BC"/>
    <w:pPr>
      <w:keepNext/>
      <w:numPr>
        <w:ilvl w:val="2"/>
        <w:numId w:val="1"/>
      </w:numPr>
      <w:spacing w:before="140" w:after="120"/>
      <w:outlineLvl w:val="2"/>
    </w:pPr>
    <w:rPr>
      <w:b/>
      <w:bCs/>
      <w:sz w:val="28"/>
      <w:szCs w:val="28"/>
    </w:rPr>
  </w:style>
  <w:style w:type="character" w:customStyle="1" w:styleId="-">
    <w:name w:val="Интернет-ссылка"/>
    <w:rsid w:val="006142BC"/>
    <w:rPr>
      <w:color w:val="000080"/>
      <w:u w:val="single"/>
    </w:rPr>
  </w:style>
  <w:style w:type="paragraph" w:styleId="a3">
    <w:name w:val="Body Text"/>
    <w:basedOn w:val="a"/>
    <w:link w:val="a4"/>
    <w:uiPriority w:val="99"/>
    <w:semiHidden/>
    <w:unhideWhenUsed/>
    <w:rsid w:val="006142BC"/>
    <w:pPr>
      <w:spacing w:after="120"/>
    </w:pPr>
    <w:rPr>
      <w:rFonts w:cs="Mangal"/>
      <w:szCs w:val="21"/>
    </w:rPr>
  </w:style>
  <w:style w:type="character" w:customStyle="1" w:styleId="a4">
    <w:name w:val="Основной текст Знак"/>
    <w:basedOn w:val="a0"/>
    <w:link w:val="a3"/>
    <w:uiPriority w:val="99"/>
    <w:semiHidden/>
    <w:rsid w:val="006142BC"/>
    <w:rPr>
      <w:rFonts w:ascii="Liberation Serif;Times New Roma" w:eastAsia="WenQuanYi Micro Hei" w:hAnsi="Liberation Serif;Times New Roma" w:cs="Mangal"/>
      <w:sz w:val="24"/>
      <w:szCs w:val="21"/>
      <w:lang w:eastAsia="zh-CN" w:bidi="hi-IN"/>
    </w:rPr>
  </w:style>
  <w:style w:type="paragraph" w:styleId="2">
    <w:name w:val="Body Text 2"/>
    <w:basedOn w:val="a"/>
    <w:link w:val="20"/>
    <w:uiPriority w:val="99"/>
    <w:semiHidden/>
    <w:unhideWhenUsed/>
    <w:rsid w:val="00424388"/>
    <w:pPr>
      <w:spacing w:after="120" w:line="480" w:lineRule="auto"/>
    </w:pPr>
    <w:rPr>
      <w:rFonts w:cs="Mangal"/>
      <w:szCs w:val="21"/>
    </w:rPr>
  </w:style>
  <w:style w:type="character" w:customStyle="1" w:styleId="20">
    <w:name w:val="Основной текст 2 Знак"/>
    <w:basedOn w:val="a0"/>
    <w:link w:val="2"/>
    <w:uiPriority w:val="99"/>
    <w:semiHidden/>
    <w:rsid w:val="00424388"/>
    <w:rPr>
      <w:rFonts w:ascii="Liberation Serif;Times New Roma" w:eastAsia="WenQuanYi Micro Hei" w:hAnsi="Liberation Serif;Times New Roma" w:cs="Mangal"/>
      <w:sz w:val="24"/>
      <w:szCs w:val="21"/>
      <w:lang w:eastAsia="zh-CN" w:bidi="hi-IN"/>
    </w:rPr>
  </w:style>
  <w:style w:type="character" w:styleId="a5">
    <w:name w:val="Hyperlink"/>
    <w:basedOn w:val="a0"/>
    <w:uiPriority w:val="99"/>
    <w:unhideWhenUsed/>
    <w:rsid w:val="00424388"/>
    <w:rPr>
      <w:color w:val="0563C1" w:themeColor="hyperlink"/>
      <w:u w:val="single"/>
    </w:rPr>
  </w:style>
  <w:style w:type="paragraph" w:styleId="a6">
    <w:name w:val="Normal (Web)"/>
    <w:basedOn w:val="a"/>
    <w:uiPriority w:val="99"/>
    <w:semiHidden/>
    <w:unhideWhenUsed/>
    <w:rsid w:val="003A35E6"/>
    <w:rPr>
      <w:rFonts w:ascii="Times New Roman" w:hAnsi="Times New Roman"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355</Words>
  <Characters>2028</Characters>
  <Application>Microsoft Office Word</Application>
  <DocSecurity>0</DocSecurity>
  <Lines>16</Lines>
  <Paragraphs>4</Paragraphs>
  <ScaleCrop>false</ScaleCrop>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13</cp:revision>
  <dcterms:created xsi:type="dcterms:W3CDTF">2020-12-25T13:01:00Z</dcterms:created>
  <dcterms:modified xsi:type="dcterms:W3CDTF">2023-05-15T05:18:00Z</dcterms:modified>
</cp:coreProperties>
</file>